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A27C" w14:textId="77777777" w:rsidR="00A01E3B" w:rsidRDefault="00A01E3B" w:rsidP="00A01E3B">
      <w:pPr>
        <w:pStyle w:val="Normal8ebc917e-bd58-42ca-8d84-445ff3f3c710"/>
        <w:sectPr w:rsidR="00A01E3B" w:rsidSect="00A01E3B">
          <w:footerReference w:type="even" r:id="rId5"/>
          <w:pgSz w:w="11900" w:h="16840"/>
          <w:pgMar w:top="567" w:right="567" w:bottom="567" w:left="567" w:header="567" w:footer="567" w:gutter="0"/>
          <w:cols w:sep="1" w:space="720"/>
          <w:docGrid w:type="lines" w:linePitch="326"/>
        </w:sectPr>
      </w:pPr>
      <w:r>
        <w:rPr>
          <w:rFonts w:ascii="標楷體" w:hAnsi="標楷體" w:cs="標楷體"/>
          <w:u w:val="single"/>
        </w:rPr>
        <w:t>新科國中</w:t>
      </w:r>
      <w:r>
        <w:rPr>
          <w:rFonts w:ascii="標楷體" w:hAnsi="標楷體" w:cs="標楷體"/>
        </w:rPr>
        <w:t xml:space="preserve">　114年下學期   健康教育補考試卷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>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5BE56475" w14:textId="77777777" w:rsidR="00A01E3B" w:rsidRDefault="00A01E3B" w:rsidP="00A01E3B">
      <w:pPr>
        <w:pStyle w:val="testTypeHeader"/>
      </w:pPr>
      <w:r>
        <w:t>是非題</w:t>
      </w:r>
      <w:r>
        <w:t xml:space="preserve"> </w:t>
      </w:r>
      <w:r>
        <w:t>（每題</w:t>
      </w:r>
      <w:r>
        <w:t>4</w:t>
      </w:r>
      <w:r>
        <w:t>分，共</w:t>
      </w:r>
      <w:r>
        <w:t>80</w:t>
      </w:r>
      <w:r>
        <w:t>分）</w:t>
      </w:r>
    </w:p>
    <w:p w14:paraId="0A4BCE8C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0" w:name="Z_54e4859d_83a3_4677_9d7e_89abcfd912bc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 ) </w:t>
      </w:r>
      <w:r w:rsidRPr="00793D61">
        <w:rPr>
          <w:rFonts w:hint="eastAsia"/>
          <w:color w:val="000000"/>
        </w:rPr>
        <w:t>由於媒體經常報導「</w:t>
      </w:r>
      <w:proofErr w:type="gramStart"/>
      <w:r w:rsidRPr="00793D61">
        <w:rPr>
          <w:rFonts w:hint="eastAsia"/>
          <w:color w:val="000000"/>
        </w:rPr>
        <w:t>骨感美</w:t>
      </w:r>
      <w:proofErr w:type="gramEnd"/>
      <w:r w:rsidRPr="00793D61">
        <w:rPr>
          <w:rFonts w:hint="eastAsia"/>
          <w:color w:val="000000"/>
        </w:rPr>
        <w:t>」是現代社會女性的一種特質，因此為了保持身材，我可以不吃三餐，只喝白開水。</w:t>
      </w:r>
    </w:p>
    <w:p w14:paraId="193F95DF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" w:name="Z_c74e80e8_fca5_49b2_af80_6bd09da67803"/>
      <w:bookmarkEnd w:id="0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630238">
        <w:rPr>
          <w:rFonts w:hint="eastAsia"/>
          <w:color w:val="000000"/>
        </w:rPr>
        <w:t>BMI</w:t>
      </w:r>
      <w:r w:rsidRPr="00630238">
        <w:rPr>
          <w:rFonts w:hint="eastAsia"/>
          <w:color w:val="000000"/>
          <w:w w:val="25"/>
        </w:rPr>
        <w:t xml:space="preserve">　</w:t>
      </w:r>
      <w:r w:rsidRPr="00630238">
        <w:rPr>
          <w:rFonts w:hint="eastAsia"/>
          <w:color w:val="000000"/>
        </w:rPr>
        <w:t>相同的人，體型就會相同。</w:t>
      </w:r>
    </w:p>
    <w:p w14:paraId="37654AA7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2" w:name="Z_3b3d412b_af12_4cc9_9b8b_9281209bbdb3"/>
      <w:bookmarkEnd w:id="1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 w:rsidRPr="00630238">
        <w:rPr>
          <w:rFonts w:hint="eastAsia"/>
          <w:color w:val="000000"/>
        </w:rPr>
        <w:t>當</w:t>
      </w:r>
      <w:proofErr w:type="gramStart"/>
      <w:r w:rsidRPr="00630238">
        <w:rPr>
          <w:rFonts w:hint="eastAsia"/>
          <w:color w:val="000000"/>
        </w:rPr>
        <w:t>一</w:t>
      </w:r>
      <w:proofErr w:type="gramEnd"/>
      <w:r w:rsidRPr="00630238">
        <w:rPr>
          <w:rFonts w:hint="eastAsia"/>
          <w:color w:val="000000"/>
        </w:rPr>
        <w:t>個人能接納並喜歡自己的身體</w:t>
      </w:r>
      <w:proofErr w:type="gramStart"/>
      <w:r w:rsidRPr="00630238">
        <w:rPr>
          <w:rFonts w:hint="eastAsia"/>
          <w:color w:val="000000"/>
        </w:rPr>
        <w:t>外型時</w:t>
      </w:r>
      <w:proofErr w:type="gramEnd"/>
      <w:r w:rsidRPr="00630238">
        <w:rPr>
          <w:rFonts w:hint="eastAsia"/>
          <w:color w:val="000000"/>
        </w:rPr>
        <w:t>，相對自尊也會提升，人際關係也會增強。</w:t>
      </w:r>
    </w:p>
    <w:p w14:paraId="43EDBCD0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3" w:name="Z_64d87fe7_0ee9_49f6_ba88_7313bdabf40a"/>
      <w:bookmarkEnd w:id="2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當青少年</w:t>
      </w:r>
      <w:r w:rsidRPr="00793D61">
        <w:rPr>
          <w:rFonts w:hint="eastAsia"/>
          <w:color w:val="000000"/>
          <w:w w:val="25"/>
        </w:rPr>
        <w:t xml:space="preserve">　</w:t>
      </w:r>
      <w:r w:rsidRPr="00793D61">
        <w:rPr>
          <w:rFonts w:hint="eastAsia"/>
          <w:color w:val="000000"/>
        </w:rPr>
        <w:t>BMI</w:t>
      </w:r>
      <w:r w:rsidRPr="00793D61">
        <w:rPr>
          <w:rFonts w:hint="eastAsia"/>
          <w:color w:val="000000"/>
          <w:w w:val="25"/>
        </w:rPr>
        <w:t xml:space="preserve">　</w:t>
      </w:r>
      <w:r w:rsidRPr="00793D61">
        <w:rPr>
          <w:rFonts w:hint="eastAsia"/>
          <w:color w:val="000000"/>
        </w:rPr>
        <w:t>值過高，長大後較容易</w:t>
      </w:r>
      <w:proofErr w:type="gramStart"/>
      <w:r w:rsidRPr="00793D61">
        <w:rPr>
          <w:rFonts w:hint="eastAsia"/>
          <w:color w:val="000000"/>
        </w:rPr>
        <w:t>罹</w:t>
      </w:r>
      <w:proofErr w:type="gramEnd"/>
      <w:r w:rsidRPr="00793D61">
        <w:rPr>
          <w:rFonts w:hint="eastAsia"/>
          <w:color w:val="000000"/>
        </w:rPr>
        <w:t>患糖尿病、高血壓、心臟病等疾病。</w:t>
      </w:r>
    </w:p>
    <w:p w14:paraId="127150BB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4" w:name="Z_92c8c663_8e94_49c6_a511_9123bbf79774"/>
      <w:bookmarkEnd w:id="3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所謂「厭食症」，顧名思義就是指患者會挑食，厭惡不好的食物，只吃美食。</w:t>
      </w:r>
    </w:p>
    <w:p w14:paraId="2032CF42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5" w:name="Z_348e0eb6_1142_493d_b2ac_f52f7fff3f91"/>
      <w:bookmarkEnd w:id="4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 ) </w:t>
      </w:r>
      <w:proofErr w:type="gramStart"/>
      <w:r w:rsidRPr="00793D61">
        <w:rPr>
          <w:rFonts w:hint="eastAsia"/>
          <w:color w:val="000000"/>
        </w:rPr>
        <w:t>一</w:t>
      </w:r>
      <w:proofErr w:type="gramEnd"/>
      <w:r w:rsidRPr="00793D61">
        <w:rPr>
          <w:rFonts w:hint="eastAsia"/>
          <w:color w:val="000000"/>
        </w:rPr>
        <w:t>個人的身體意象一旦形成，則可能會影響其對食物的選擇。</w:t>
      </w:r>
    </w:p>
    <w:p w14:paraId="5845C8BA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6" w:name="Z_fed81dbd_0c74_4b95_85b0_738c10b13248"/>
      <w:bookmarkEnd w:id="5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 ) </w:t>
      </w:r>
      <w:r w:rsidRPr="00630238">
        <w:rPr>
          <w:rFonts w:hint="eastAsia"/>
          <w:color w:val="000000"/>
        </w:rPr>
        <w:t>身體水腫時體重會增加是因為水分富含熱量所導致。</w:t>
      </w:r>
    </w:p>
    <w:p w14:paraId="083278CA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7" w:name="Z_37b1944a_e42b_44e0_8e56_65d5b1ba1bbe"/>
      <w:bookmarkEnd w:id="6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 ) </w:t>
      </w:r>
      <w:r w:rsidRPr="00793D61">
        <w:rPr>
          <w:rFonts w:hint="eastAsia"/>
          <w:color w:val="000000"/>
        </w:rPr>
        <w:t>外食時要把握機會吃自己愛吃的食物，不需要注意是否達到營養均衡的目標。</w:t>
      </w:r>
    </w:p>
    <w:p w14:paraId="1350A278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8" w:name="Z_f1c8fc04_31e4_4b5d_8111_5119399e82c1"/>
      <w:bookmarkEnd w:id="7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BMI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值過高的人，</w:t>
      </w:r>
      <w:proofErr w:type="gramStart"/>
      <w:r>
        <w:rPr>
          <w:rFonts w:hint="eastAsia"/>
          <w:color w:val="000000"/>
        </w:rPr>
        <w:t>罹</w:t>
      </w:r>
      <w:proofErr w:type="gramEnd"/>
      <w:r>
        <w:rPr>
          <w:rFonts w:hint="eastAsia"/>
          <w:color w:val="000000"/>
        </w:rPr>
        <w:t>患許多疾病的風險與死亡率比健康體重的人要小。</w:t>
      </w:r>
    </w:p>
    <w:p w14:paraId="17759B34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9" w:name="Z_456dbe7f_942b_4378_9ca3_7b706bf119e2"/>
      <w:bookmarkEnd w:id="8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腰圍或</w:t>
      </w:r>
      <w:proofErr w:type="gramStart"/>
      <w:r>
        <w:rPr>
          <w:rFonts w:hint="eastAsia"/>
          <w:color w:val="000000"/>
        </w:rPr>
        <w:t>腰臀比</w:t>
      </w:r>
      <w:proofErr w:type="gramEnd"/>
      <w:r>
        <w:rPr>
          <w:rFonts w:hint="eastAsia"/>
          <w:color w:val="000000"/>
        </w:rPr>
        <w:t>可反映腹部內臟脂肪多寡，就算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BMI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在正常範圍，但只要腰圍超過標準，仍被定義為肥胖。</w:t>
      </w:r>
    </w:p>
    <w:p w14:paraId="15CFE9EB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0" w:name="Z_5f0eca54_2a2e_4b35_9737_4720da7fabb6"/>
      <w:bookmarkEnd w:id="9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理想體重的標準必須跟隨著時代潮流的審美觀，</w:t>
      </w:r>
      <w:r>
        <w:rPr>
          <w:rFonts w:hint="eastAsia"/>
          <w:color w:val="000000"/>
        </w:rPr>
        <w:t>21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世紀的審美觀是愈瘦愈好。</w:t>
      </w:r>
    </w:p>
    <w:p w14:paraId="644D8F8C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1" w:name="Z_e3baf5cb_5e8d_48e1_93c1_6db43c906685"/>
      <w:bookmarkEnd w:id="10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 w:rsidRPr="00630238">
        <w:rPr>
          <w:rFonts w:hint="eastAsia"/>
          <w:color w:val="000000"/>
        </w:rPr>
        <w:t>「營養不足」以及「營養過剩」都屬於「營養不良」。</w:t>
      </w:r>
    </w:p>
    <w:p w14:paraId="0E88CA06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2" w:name="Z_c45e58b6_2c1a_4bf5_a5c3_a8cf06ad176c"/>
      <w:bookmarkEnd w:id="11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維生素、礦物質和水分是產生身體熱量的主要來源。</w:t>
      </w:r>
    </w:p>
    <w:p w14:paraId="30BB0BB1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3" w:name="Z_37c554d3_42b2_4834_9882_d7af94674465"/>
      <w:bookmarkEnd w:id="12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身體意象就是他人對我們身體外型的看法。</w:t>
      </w:r>
    </w:p>
    <w:p w14:paraId="12BC5208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4" w:name="Z_a3b003b5_77a0_40f1_8fa7_7becc7e6a3ad"/>
      <w:bookmarkEnd w:id="13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研究顯示當一個人對自己的身體外型不滿意時，相對的也較容易對自己沒信心，並產生自卑感而影響自尊。</w:t>
      </w:r>
    </w:p>
    <w:p w14:paraId="5DA3B061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5" w:name="Z_367f7c3b_4d4b_4c3d_81d6_353e50d129b7"/>
      <w:bookmarkEnd w:id="14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630238">
        <w:rPr>
          <w:rFonts w:hint="eastAsia"/>
          <w:color w:val="000000"/>
        </w:rPr>
        <w:t>身體熱量的來源大部分來自於食物中的蛋白質、脂肪、醣類。維生素、礦物質和水分是不產生熱量的。</w:t>
      </w:r>
    </w:p>
    <w:p w14:paraId="6BB27145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6" w:name="Z_be9a49d4_727a_460f_9e4e_40696debb676"/>
      <w:bookmarkEnd w:id="15"/>
      <w:r>
        <w:rPr>
          <w:color w:val="000000"/>
        </w:rPr>
        <w:t>(</w:t>
      </w:r>
      <w:r>
        <w:rPr>
          <w:rFonts w:hint="eastAsia"/>
          <w:color w:val="000000"/>
        </w:rPr>
        <w:t xml:space="preserve">X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所謂身體意象（</w:t>
      </w:r>
      <w:r>
        <w:rPr>
          <w:rFonts w:hint="eastAsia"/>
          <w:color w:val="000000"/>
        </w:rPr>
        <w:t>Body Image</w:t>
      </w:r>
      <w:r>
        <w:rPr>
          <w:rFonts w:hint="eastAsia"/>
          <w:color w:val="000000"/>
        </w:rPr>
        <w:t>）是指自己對身體外型的主觀看法以及他人對自己的認定。</w:t>
      </w:r>
    </w:p>
    <w:p w14:paraId="37B063D2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7" w:name="Z_67431fb7_1bf1_43a1_b311_2a597e13194f"/>
      <w:bookmarkEnd w:id="16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為了能保持身材</w:t>
      </w:r>
      <w:proofErr w:type="gramStart"/>
      <w:r w:rsidRPr="00793D61">
        <w:rPr>
          <w:rFonts w:hint="eastAsia"/>
          <w:color w:val="000000"/>
        </w:rPr>
        <w:t>苗條，</w:t>
      </w:r>
      <w:proofErr w:type="gramEnd"/>
      <w:r w:rsidRPr="00793D61">
        <w:rPr>
          <w:rFonts w:hint="eastAsia"/>
          <w:color w:val="000000"/>
        </w:rPr>
        <w:t>要</w:t>
      </w:r>
      <w:proofErr w:type="gramStart"/>
      <w:r w:rsidRPr="00793D61">
        <w:rPr>
          <w:rFonts w:hint="eastAsia"/>
          <w:color w:val="000000"/>
        </w:rPr>
        <w:t>常常到藥妝</w:t>
      </w:r>
      <w:proofErr w:type="gramEnd"/>
      <w:r w:rsidRPr="00793D61">
        <w:rPr>
          <w:rFonts w:hint="eastAsia"/>
          <w:color w:val="000000"/>
        </w:rPr>
        <w:t>店去購買瘦身美容的產品來使用。</w:t>
      </w:r>
    </w:p>
    <w:p w14:paraId="04F23D98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8" w:name="Z_4e27b0f9_bcee_47e3_bdcd_0700b75be214"/>
      <w:bookmarkEnd w:id="17"/>
      <w:r>
        <w:rPr>
          <w:color w:val="000000"/>
        </w:rPr>
        <w:t xml:space="preserve">( </w:t>
      </w:r>
      <w:r>
        <w:rPr>
          <w:rFonts w:hint="eastAsia"/>
          <w:color w:val="000000"/>
        </w:rPr>
        <w:t>X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審美觀不會因時代不同而有差異，古代和現在人的審美觀都是一樣的。</w:t>
      </w:r>
    </w:p>
    <w:p w14:paraId="5C319C93" w14:textId="77777777" w:rsidR="00A01E3B" w:rsidRDefault="00A01E3B" w:rsidP="00A01E3B">
      <w:pPr>
        <w:pStyle w:val="Normal8ebc917e-bd58-42ca-8d84-445ff3f3c710"/>
        <w:numPr>
          <w:ilvl w:val="0"/>
          <w:numId w:val="1"/>
        </w:numPr>
        <w:ind w:left="1050" w:hanging="722"/>
      </w:pPr>
      <w:bookmarkStart w:id="19" w:name="Z_10496e15_1872_41e9_aa55_50a252a4662e"/>
      <w:bookmarkEnd w:id="18"/>
      <w:r>
        <w:rPr>
          <w:color w:val="000000"/>
        </w:rPr>
        <w:t xml:space="preserve">( </w:t>
      </w:r>
      <w:r>
        <w:rPr>
          <w:rFonts w:hint="eastAsia"/>
          <w:color w:val="000000"/>
        </w:rPr>
        <w:t>O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青少年常常以偶像明星為崇拜對象，並期望自己的體型能夠像偶像一樣，並相信媒體呈現出來的效果，甚至是用較極端的方式來減重，這些都會影響青少年對自我體型的認知。</w:t>
      </w:r>
    </w:p>
    <w:bookmarkEnd w:id="19"/>
    <w:p w14:paraId="7650A19E" w14:textId="77777777" w:rsidR="00A01E3B" w:rsidRDefault="00A01E3B" w:rsidP="00A01E3B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4</w:t>
      </w:r>
      <w:r>
        <w:t>分，共</w:t>
      </w:r>
      <w:r>
        <w:t>20</w:t>
      </w:r>
      <w:r>
        <w:t>分）</w:t>
      </w:r>
    </w:p>
    <w:p w14:paraId="0E553206" w14:textId="77777777" w:rsidR="00A01E3B" w:rsidRDefault="00A01E3B" w:rsidP="00A01E3B">
      <w:pPr>
        <w:pStyle w:val="Normal8ebc917e-bd58-42ca-8d84-445ff3f3c710"/>
        <w:numPr>
          <w:ilvl w:val="0"/>
          <w:numId w:val="2"/>
        </w:numPr>
        <w:ind w:left="1050" w:hanging="722"/>
      </w:pPr>
      <w:bookmarkStart w:id="20" w:name="Z_459bebf2_ff7d_4cad_b151_b993069ad1ba"/>
      <w:r>
        <w:rPr>
          <w:color w:val="000000"/>
        </w:rPr>
        <w:t xml:space="preserve">( </w:t>
      </w:r>
      <w:r>
        <w:rPr>
          <w:rFonts w:hint="eastAsia"/>
          <w:color w:val="000000"/>
        </w:rPr>
        <w:t>D</w:t>
      </w:r>
      <w:r>
        <w:rPr>
          <w:color w:val="000000"/>
        </w:rPr>
        <w:t xml:space="preserve">  ) </w:t>
      </w:r>
      <w:r>
        <w:rPr>
          <w:rFonts w:hint="eastAsia"/>
          <w:color w:val="000000"/>
        </w:rPr>
        <w:t>建立正向的身體意象方法，下列何者為</w:t>
      </w:r>
      <w:r>
        <w:rPr>
          <w:rFonts w:hint="eastAsia"/>
          <w:color w:val="000000"/>
          <w:u w:val="double"/>
        </w:rPr>
        <w:t>非</w:t>
      </w:r>
      <w:r>
        <w:rPr>
          <w:rFonts w:hint="eastAsia"/>
          <w:color w:val="000000"/>
        </w:rPr>
        <w:t xml:space="preserve">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做個有特色的自己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利用均衡飲食、運動等方式來獲得健康體型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發覺自己體型的優勢，並接納它、喜歡它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加工美勝過甜美笑容。</w:t>
      </w:r>
    </w:p>
    <w:p w14:paraId="756CBAF6" w14:textId="77777777" w:rsidR="00A01E3B" w:rsidRDefault="00A01E3B" w:rsidP="00A01E3B">
      <w:pPr>
        <w:pStyle w:val="Normal8ebc917e-bd58-42ca-8d84-445ff3f3c710"/>
        <w:numPr>
          <w:ilvl w:val="0"/>
          <w:numId w:val="2"/>
        </w:numPr>
        <w:ind w:left="1050" w:hanging="722"/>
      </w:pPr>
      <w:bookmarkStart w:id="21" w:name="Z_7889b63a_0de6_43a8_a15a_19807662d8d1"/>
      <w:bookmarkEnd w:id="20"/>
      <w:r>
        <w:rPr>
          <w:color w:val="000000"/>
        </w:rPr>
        <w:t>(</w:t>
      </w:r>
      <w:r>
        <w:rPr>
          <w:rFonts w:hint="eastAsia"/>
          <w:color w:val="000000"/>
        </w:rPr>
        <w:t>A</w:t>
      </w:r>
      <w:r>
        <w:rPr>
          <w:color w:val="000000"/>
        </w:rPr>
        <w:t xml:space="preserve"> ) </w:t>
      </w:r>
      <w:proofErr w:type="gramStart"/>
      <w:r w:rsidRPr="00630238">
        <w:rPr>
          <w:rFonts w:hint="eastAsia"/>
          <w:color w:val="000000"/>
        </w:rPr>
        <w:t>以下何</w:t>
      </w:r>
      <w:proofErr w:type="gramEnd"/>
      <w:r w:rsidRPr="00630238">
        <w:rPr>
          <w:rFonts w:hint="eastAsia"/>
          <w:color w:val="000000"/>
        </w:rPr>
        <w:t>者</w:t>
      </w:r>
      <w:r w:rsidRPr="00630238">
        <w:rPr>
          <w:rFonts w:hint="eastAsia"/>
          <w:color w:val="000000"/>
          <w:u w:val="double"/>
        </w:rPr>
        <w:t>不是</w:t>
      </w:r>
      <w:r w:rsidRPr="00630238">
        <w:rPr>
          <w:rFonts w:hint="eastAsia"/>
          <w:color w:val="000000"/>
        </w:rPr>
        <w:t xml:space="preserve">正向的身體意象？　</w:t>
      </w:r>
      <w:r w:rsidRPr="00630238">
        <w:rPr>
          <w:rFonts w:ascii="標楷體" w:hAnsi="標楷體" w:hint="eastAsia"/>
          <w:color w:val="000000"/>
        </w:rPr>
        <w:t>(</w:t>
      </w:r>
      <w:proofErr w:type="gramStart"/>
      <w:r w:rsidRPr="00630238">
        <w:rPr>
          <w:rFonts w:ascii="標楷體" w:hAnsi="標楷體" w:hint="eastAsia"/>
          <w:color w:val="000000"/>
        </w:rPr>
        <w:t>Ａ</w:t>
      </w:r>
      <w:proofErr w:type="gramEnd"/>
      <w:r w:rsidRPr="00630238">
        <w:rPr>
          <w:rFonts w:ascii="標楷體" w:hAnsi="標楷體" w:hint="eastAsia"/>
          <w:color w:val="000000"/>
        </w:rPr>
        <w:t>)</w:t>
      </w:r>
      <w:r w:rsidRPr="00630238">
        <w:rPr>
          <w:rFonts w:hint="eastAsia"/>
          <w:color w:val="000000"/>
        </w:rPr>
        <w:t xml:space="preserve">以喜愛的偶像為體型標準　</w:t>
      </w:r>
      <w:r w:rsidRPr="00630238">
        <w:rPr>
          <w:rFonts w:ascii="標楷體" w:hAnsi="標楷體" w:hint="eastAsia"/>
          <w:color w:val="000000"/>
        </w:rPr>
        <w:t>(</w:t>
      </w:r>
      <w:proofErr w:type="gramStart"/>
      <w:r w:rsidRPr="00630238">
        <w:rPr>
          <w:rFonts w:ascii="標楷體" w:hAnsi="標楷體" w:hint="eastAsia"/>
          <w:color w:val="000000"/>
        </w:rPr>
        <w:t>Ｂ</w:t>
      </w:r>
      <w:proofErr w:type="gramEnd"/>
      <w:r w:rsidRPr="00630238">
        <w:rPr>
          <w:rFonts w:ascii="標楷體" w:hAnsi="標楷體" w:hint="eastAsia"/>
          <w:color w:val="000000"/>
        </w:rPr>
        <w:t>)</w:t>
      </w:r>
      <w:r w:rsidRPr="00630238">
        <w:rPr>
          <w:rFonts w:hint="eastAsia"/>
          <w:color w:val="000000"/>
        </w:rPr>
        <w:t xml:space="preserve">多元審美觀　</w:t>
      </w:r>
      <w:r w:rsidRPr="00630238">
        <w:rPr>
          <w:rFonts w:ascii="標楷體" w:hAnsi="標楷體" w:hint="eastAsia"/>
          <w:color w:val="000000"/>
        </w:rPr>
        <w:t>(</w:t>
      </w:r>
      <w:proofErr w:type="gramStart"/>
      <w:r w:rsidRPr="00630238">
        <w:rPr>
          <w:rFonts w:ascii="標楷體" w:hAnsi="標楷體" w:hint="eastAsia"/>
          <w:color w:val="000000"/>
        </w:rPr>
        <w:t>Ｃ</w:t>
      </w:r>
      <w:proofErr w:type="gramEnd"/>
      <w:r w:rsidRPr="00630238">
        <w:rPr>
          <w:rFonts w:ascii="標楷體" w:hAnsi="標楷體" w:hint="eastAsia"/>
          <w:color w:val="000000"/>
        </w:rPr>
        <w:t>)</w:t>
      </w:r>
      <w:r w:rsidRPr="00630238">
        <w:rPr>
          <w:rFonts w:hint="eastAsia"/>
          <w:color w:val="000000"/>
        </w:rPr>
        <w:t xml:space="preserve">追求健康的體型　</w:t>
      </w:r>
      <w:r w:rsidRPr="00630238">
        <w:rPr>
          <w:rFonts w:ascii="標楷體" w:hAnsi="標楷體" w:hint="eastAsia"/>
          <w:color w:val="000000"/>
        </w:rPr>
        <w:t>(</w:t>
      </w:r>
      <w:proofErr w:type="gramStart"/>
      <w:r w:rsidRPr="00630238">
        <w:rPr>
          <w:rFonts w:ascii="標楷體" w:hAnsi="標楷體" w:hint="eastAsia"/>
          <w:color w:val="000000"/>
        </w:rPr>
        <w:t>Ｄ</w:t>
      </w:r>
      <w:proofErr w:type="gramEnd"/>
      <w:r w:rsidRPr="00630238">
        <w:rPr>
          <w:rFonts w:ascii="標楷體" w:hAnsi="標楷體" w:hint="eastAsia"/>
          <w:color w:val="000000"/>
        </w:rPr>
        <w:t>)</w:t>
      </w:r>
      <w:r w:rsidRPr="00630238">
        <w:rPr>
          <w:rFonts w:hint="eastAsia"/>
          <w:color w:val="000000"/>
        </w:rPr>
        <w:t>接受並喜歡自己的外型。</w:t>
      </w:r>
    </w:p>
    <w:p w14:paraId="674D64B4" w14:textId="77777777" w:rsidR="00A01E3B" w:rsidRDefault="00A01E3B" w:rsidP="00A01E3B">
      <w:pPr>
        <w:pStyle w:val="Normal8ebc917e-bd58-42ca-8d84-445ff3f3c710"/>
        <w:numPr>
          <w:ilvl w:val="0"/>
          <w:numId w:val="2"/>
        </w:numPr>
        <w:ind w:left="1050" w:hanging="722"/>
      </w:pPr>
      <w:bookmarkStart w:id="22" w:name="Z_216a549a_5794_4e09_8f6f_6cb3d5eae319"/>
      <w:bookmarkEnd w:id="21"/>
      <w:r>
        <w:rPr>
          <w:color w:val="000000"/>
        </w:rPr>
        <w:t xml:space="preserve">( </w:t>
      </w:r>
      <w:r>
        <w:rPr>
          <w:rFonts w:hint="eastAsia"/>
          <w:color w:val="000000"/>
        </w:rPr>
        <w:t>C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為了不讓自己體型價值觀受到他人影響而迷失，擁有正向身體意象很重要，自己可做到的努力</w:t>
      </w:r>
      <w:r>
        <w:rPr>
          <w:rFonts w:hint="eastAsia"/>
          <w:color w:val="000000"/>
          <w:u w:val="double"/>
        </w:rPr>
        <w:t>不包括</w:t>
      </w:r>
      <w:proofErr w:type="gramStart"/>
      <w:r>
        <w:rPr>
          <w:rFonts w:hint="eastAsia"/>
          <w:color w:val="000000"/>
        </w:rPr>
        <w:t>以下何</w:t>
      </w:r>
      <w:proofErr w:type="gramEnd"/>
      <w:r>
        <w:rPr>
          <w:rFonts w:hint="eastAsia"/>
          <w:color w:val="000000"/>
        </w:rPr>
        <w:t xml:space="preserve">者？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是發覺自己體型的優勢，並接納它、喜歡它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利用均衡飲食、運動等方式來獲得健康體型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覺得自己好胖，同學取笑我矮，決定一天只吃一餐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可以用甜美笑容勝過加工美。</w:t>
      </w:r>
    </w:p>
    <w:p w14:paraId="1F1D389E" w14:textId="77777777" w:rsidR="00A01E3B" w:rsidRDefault="00A01E3B" w:rsidP="00A01E3B">
      <w:pPr>
        <w:pStyle w:val="Normal8ebc917e-bd58-42ca-8d84-445ff3f3c710"/>
        <w:numPr>
          <w:ilvl w:val="0"/>
          <w:numId w:val="2"/>
        </w:numPr>
        <w:ind w:left="1050" w:hanging="722"/>
      </w:pPr>
      <w:bookmarkStart w:id="23" w:name="Z_0ea01402_e896_4cd2_aba5_8d0c3dda5250"/>
      <w:bookmarkEnd w:id="22"/>
      <w:r>
        <w:rPr>
          <w:color w:val="000000"/>
        </w:rPr>
        <w:t xml:space="preserve">( </w:t>
      </w:r>
      <w:r>
        <w:rPr>
          <w:rFonts w:hint="eastAsia"/>
          <w:color w:val="000000"/>
        </w:rPr>
        <w:t>A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>下列有關體型價值觀的敘述，何者</w:t>
      </w:r>
      <w:r w:rsidRPr="00793D61">
        <w:rPr>
          <w:rFonts w:hint="eastAsia"/>
          <w:color w:val="000000"/>
          <w:u w:val="double"/>
        </w:rPr>
        <w:t>錯誤</w:t>
      </w:r>
      <w:r w:rsidRPr="00793D61">
        <w:rPr>
          <w:rFonts w:hint="eastAsia"/>
          <w:color w:val="000000"/>
        </w:rPr>
        <w:t xml:space="preserve">？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Ａ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>為了跟隨偶像流行，</w:t>
      </w:r>
      <w:proofErr w:type="gramStart"/>
      <w:r w:rsidRPr="00793D61">
        <w:rPr>
          <w:rFonts w:hint="eastAsia"/>
          <w:color w:val="000000"/>
        </w:rPr>
        <w:t>瘦才是</w:t>
      </w:r>
      <w:proofErr w:type="gramEnd"/>
      <w:r w:rsidRPr="00793D61">
        <w:rPr>
          <w:rFonts w:hint="eastAsia"/>
          <w:color w:val="000000"/>
        </w:rPr>
        <w:t xml:space="preserve">好看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Ｂ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proofErr w:type="gramStart"/>
      <w:r w:rsidRPr="00793D61">
        <w:rPr>
          <w:rFonts w:hint="eastAsia"/>
          <w:color w:val="000000"/>
        </w:rPr>
        <w:t>胖或瘦每人</w:t>
      </w:r>
      <w:proofErr w:type="gramEnd"/>
      <w:r w:rsidRPr="00793D61">
        <w:rPr>
          <w:rFonts w:hint="eastAsia"/>
          <w:color w:val="000000"/>
        </w:rPr>
        <w:t xml:space="preserve">觀感不同，沒有絕對標準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Ｃ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 xml:space="preserve">家人及親友對體型的看法，會影響你對自己的看法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Ｄ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proofErr w:type="gramStart"/>
      <w:r w:rsidRPr="00793D61">
        <w:rPr>
          <w:rFonts w:hint="eastAsia"/>
          <w:color w:val="000000"/>
        </w:rPr>
        <w:t>一</w:t>
      </w:r>
      <w:proofErr w:type="gramEnd"/>
      <w:r w:rsidRPr="00793D61">
        <w:rPr>
          <w:rFonts w:hint="eastAsia"/>
          <w:color w:val="000000"/>
        </w:rPr>
        <w:t>個人的價值，應存在於是否愛自己、欣賞自己，並能發覺自己的優點。</w:t>
      </w:r>
    </w:p>
    <w:bookmarkEnd w:id="23"/>
    <w:p w14:paraId="3F11B61A" w14:textId="77777777" w:rsidR="00A01E3B" w:rsidRDefault="00A01E3B" w:rsidP="00A01E3B">
      <w:pPr>
        <w:pStyle w:val="Normal8ebc917e-bd58-42ca-8d84-445ff3f3c710"/>
        <w:numPr>
          <w:ilvl w:val="0"/>
          <w:numId w:val="2"/>
        </w:numPr>
        <w:ind w:left="1050" w:hanging="722"/>
        <w:rPr>
          <w:color w:val="000000"/>
        </w:rPr>
      </w:pPr>
      <w:r>
        <w:rPr>
          <w:color w:val="000000"/>
        </w:rPr>
        <w:t xml:space="preserve">( </w:t>
      </w:r>
      <w:r>
        <w:rPr>
          <w:rFonts w:hint="eastAsia"/>
          <w:color w:val="000000"/>
        </w:rPr>
        <w:t>A</w:t>
      </w:r>
      <w:r>
        <w:rPr>
          <w:color w:val="000000"/>
        </w:rPr>
        <w:t xml:space="preserve"> ) </w:t>
      </w:r>
      <w:r w:rsidRPr="00793D61">
        <w:rPr>
          <w:rFonts w:hint="eastAsia"/>
          <w:color w:val="000000"/>
        </w:rPr>
        <w:t xml:space="preserve">對於自己的體態，我們應該建立何種觀念？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Ａ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 xml:space="preserve">認同並接納自己的身體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Ｂ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 xml:space="preserve">體態消瘦才是美的標準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Ｃ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 xml:space="preserve">嘗試所有可以改善體態缺點的方法　</w:t>
      </w:r>
      <w:r w:rsidRPr="00793D61">
        <w:rPr>
          <w:rFonts w:ascii="標楷體" w:hAnsi="標楷體" w:hint="eastAsia"/>
          <w:color w:val="000000"/>
        </w:rPr>
        <w:t>(</w:t>
      </w:r>
      <w:proofErr w:type="gramStart"/>
      <w:r w:rsidRPr="00793D61">
        <w:rPr>
          <w:rFonts w:ascii="標楷體" w:hAnsi="標楷體" w:hint="eastAsia"/>
          <w:color w:val="000000"/>
        </w:rPr>
        <w:t>Ｄ</w:t>
      </w:r>
      <w:proofErr w:type="gramEnd"/>
      <w:r w:rsidRPr="00793D61">
        <w:rPr>
          <w:rFonts w:ascii="標楷體" w:hAnsi="標楷體" w:hint="eastAsia"/>
          <w:color w:val="000000"/>
        </w:rPr>
        <w:t>)</w:t>
      </w:r>
      <w:r w:rsidRPr="00793D61">
        <w:rPr>
          <w:rFonts w:hint="eastAsia"/>
          <w:color w:val="000000"/>
        </w:rPr>
        <w:t>為了讓體重減輕可以不擇手段。</w:t>
      </w:r>
      <w:bookmarkStart w:id="24" w:name="_PictureBullets"/>
      <w:bookmarkEnd w:id="24"/>
    </w:p>
    <w:p w14:paraId="2583DFD5" w14:textId="77777777" w:rsidR="00A01E3B" w:rsidRDefault="00A01E3B" w:rsidP="00A01E3B">
      <w:r>
        <w:rPr>
          <w:rFonts w:hint="eastAsia"/>
        </w:rPr>
        <w:t xml:space="preserve"> </w:t>
      </w:r>
    </w:p>
    <w:p w14:paraId="4F2EC6CB" w14:textId="77777777" w:rsidR="00A01E3B" w:rsidRPr="001C32D2" w:rsidRDefault="00A01E3B" w:rsidP="00A01E3B">
      <w:pPr>
        <w:rPr>
          <w:rFonts w:hint="eastAsia"/>
        </w:rPr>
      </w:pPr>
      <w:r>
        <w:rPr>
          <w:rFonts w:hint="eastAsia"/>
        </w:rPr>
        <w:t xml:space="preserve"> (O) </w:t>
      </w:r>
      <w:proofErr w:type="gramStart"/>
      <w:r>
        <w:rPr>
          <w:rFonts w:hint="eastAsia"/>
        </w:rPr>
        <w:t>腰臀比</w:t>
      </w:r>
      <w:proofErr w:type="gramEnd"/>
      <w:r>
        <w:rPr>
          <w:rFonts w:hint="eastAsia"/>
        </w:rPr>
        <w:t>可以補足</w:t>
      </w:r>
      <w:r>
        <w:rPr>
          <w:rFonts w:hint="eastAsia"/>
        </w:rPr>
        <w:t>BMI</w:t>
      </w:r>
      <w:r>
        <w:rPr>
          <w:rFonts w:hint="eastAsia"/>
        </w:rPr>
        <w:t>在判定體重與健康的不足</w:t>
      </w:r>
    </w:p>
    <w:p w14:paraId="508D4079" w14:textId="77777777" w:rsidR="00A01E3B" w:rsidRPr="00AA3DD4" w:rsidRDefault="00A01E3B" w:rsidP="00A01E3B"/>
    <w:p w14:paraId="7B26FA17" w14:textId="77777777" w:rsidR="00DA5457" w:rsidRPr="00A01E3B" w:rsidRDefault="00DA5457"/>
    <w:sectPr w:rsidR="00DA5457" w:rsidRPr="00A01E3B" w:rsidSect="00A01E3B">
      <w:type w:val="continuous"/>
      <w:pgSz w:w="11900" w:h="16840"/>
      <w:pgMar w:top="567" w:right="567" w:bottom="567" w:left="567" w:header="720" w:footer="720" w:gutter="0"/>
      <w:cols w:num="2" w:sep="1" w:space="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CEB" w14:textId="77777777" w:rsidR="00A01E3B" w:rsidRDefault="00A01E3B">
    <w:pPr>
      <w:pStyle w:val="Normal8ebc917e-bd58-42ca-8d84-445ff3f3c710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600F0D7" w14:textId="77777777" w:rsidR="00A01E3B" w:rsidRDefault="00A01E3B">
    <w:pPr>
      <w:pStyle w:val="Normal8ebc917e-bd58-42ca-8d84-445ff3f3c71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C8528F6A"/>
    <w:name w:val="Numbered_1b256ae5-878f-496f-bfa5-b44aa0c5d4d4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957220131">
    <w:abstractNumId w:val="0"/>
  </w:num>
  <w:num w:numId="2" w16cid:durableId="1330644469">
    <w:abstractNumId w:val="1"/>
  </w:num>
  <w:num w:numId="3" w16cid:durableId="24295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B"/>
    <w:rsid w:val="001C3A35"/>
    <w:rsid w:val="00355C3F"/>
    <w:rsid w:val="00374BB1"/>
    <w:rsid w:val="0094693C"/>
    <w:rsid w:val="00A01E3B"/>
    <w:rsid w:val="00DA5457"/>
    <w:rsid w:val="00DC76EE"/>
    <w:rsid w:val="00E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108F"/>
  <w15:chartTrackingRefBased/>
  <w15:docId w15:val="{D568691D-DE80-4864-9B6C-447E7FF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E3B"/>
    <w:pPr>
      <w:widowControl w:val="0"/>
      <w:spacing w:after="0" w:line="240" w:lineRule="atLeast"/>
    </w:pPr>
    <w:rPr>
      <w:rFonts w:ascii="Times New Roman" w:eastAsia="標楷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1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E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E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E3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E3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E3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E3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1E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1E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1E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1E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1E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1E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1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1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1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E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1E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1E3B"/>
    <w:rPr>
      <w:b/>
      <w:bCs/>
      <w:smallCaps/>
      <w:color w:val="0F4761" w:themeColor="accent1" w:themeShade="BF"/>
      <w:spacing w:val="5"/>
    </w:rPr>
  </w:style>
  <w:style w:type="paragraph" w:customStyle="1" w:styleId="testTypeHeader">
    <w:name w:val="testTypeHeader"/>
    <w:basedOn w:val="1"/>
    <w:next w:val="a"/>
    <w:autoRedefine/>
    <w:rsid w:val="00A01E3B"/>
    <w:pPr>
      <w:keepNext w:val="0"/>
      <w:keepLines w:val="0"/>
      <w:numPr>
        <w:numId w:val="3"/>
      </w:numPr>
      <w:adjustRightInd w:val="0"/>
      <w:snapToGrid w:val="0"/>
      <w:spacing w:before="0" w:after="0" w:line="240" w:lineRule="auto"/>
    </w:pPr>
    <w:rPr>
      <w:rFonts w:ascii="Arial" w:eastAsia="標楷體" w:hAnsi="Arial" w:cs="Times New Roman"/>
      <w:b/>
      <w:bCs/>
      <w:color w:val="auto"/>
      <w:kern w:val="52"/>
      <w:sz w:val="24"/>
      <w:szCs w:val="52"/>
    </w:rPr>
  </w:style>
  <w:style w:type="paragraph" w:customStyle="1" w:styleId="noSerialize">
    <w:name w:val="noSerialize"/>
    <w:basedOn w:val="a"/>
    <w:autoRedefine/>
    <w:rsid w:val="00A01E3B"/>
    <w:pPr>
      <w:numPr>
        <w:ilvl w:val="1"/>
        <w:numId w:val="3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Normal8ebc917e-bd58-42ca-8d84-445ff3f3c710">
    <w:name w:val="Normal_8ebc917e-bd58-42ca-8d84-445ff3f3c710"/>
    <w:next w:val="a"/>
    <w:rsid w:val="00A01E3B"/>
    <w:pPr>
      <w:widowControl w:val="0"/>
      <w:spacing w:after="0" w:line="240" w:lineRule="atLeast"/>
    </w:pPr>
    <w:rPr>
      <w:rFonts w:ascii="Times New Roman" w:eastAsia="標楷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ChihChieh Yang</dc:creator>
  <cp:keywords/>
  <dc:description/>
  <cp:lastModifiedBy>ChihChieh Yang</cp:lastModifiedBy>
  <cp:revision>1</cp:revision>
  <dcterms:created xsi:type="dcterms:W3CDTF">2026-01-24T05:19:00Z</dcterms:created>
  <dcterms:modified xsi:type="dcterms:W3CDTF">2026-01-24T05:20:00Z</dcterms:modified>
</cp:coreProperties>
</file>